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770D17">
        <w:rPr>
          <w:lang w:val="uk-UA"/>
        </w:rPr>
        <w:t xml:space="preserve"> </w:t>
      </w:r>
      <w:r w:rsidR="00E24822">
        <w:rPr>
          <w:lang w:val="uk-UA"/>
        </w:rPr>
        <w:t xml:space="preserve">перший квартал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E24822">
        <w:rPr>
          <w:lang w:val="uk-UA"/>
        </w:rPr>
        <w:t>2</w:t>
      </w:r>
      <w:r w:rsidRPr="0068747B">
        <w:rPr>
          <w:lang w:val="uk-UA"/>
        </w:rPr>
        <w:t xml:space="preserve"> р</w:t>
      </w:r>
      <w:r w:rsidR="00E24822">
        <w:rPr>
          <w:lang w:val="uk-UA"/>
        </w:rPr>
        <w:t>о</w:t>
      </w:r>
      <w:r w:rsidR="00756F90">
        <w:rPr>
          <w:lang w:val="uk-UA"/>
        </w:rPr>
        <w:t>к</w:t>
      </w:r>
      <w:r w:rsidR="00E24822">
        <w:rPr>
          <w:lang w:val="uk-UA"/>
        </w:rPr>
        <w:t>у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E24822">
        <w:t>15</w:t>
      </w:r>
      <w:r w:rsidR="00A3620C" w:rsidRPr="00A3620C">
        <w:t>.12.202</w:t>
      </w:r>
      <w:r w:rsidR="00E24822">
        <w:t>1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E24822">
        <w:t xml:space="preserve">7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E24822">
        <w:t>2</w:t>
      </w:r>
      <w:r w:rsidR="00A3620C" w:rsidRPr="00A3620C">
        <w:t xml:space="preserve"> рік</w:t>
      </w:r>
      <w:r w:rsidR="00A3620C">
        <w:t>»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перший квартал 2022 року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967304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завідувача відділу бухгалтерського обліку, планування та звітності Л.</w:t>
      </w:r>
      <w:r w:rsidR="00C45214">
        <w:t> </w:t>
      </w:r>
      <w:r>
        <w:t>СТАРОДУБ.</w:t>
      </w:r>
    </w:p>
    <w:p w:rsidR="00967304" w:rsidRDefault="0096730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C45214" w:rsidRDefault="00C45214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lastRenderedPageBreak/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 xml:space="preserve">від </w:t>
      </w:r>
      <w:r w:rsidR="004A14C0">
        <w:rPr>
          <w:lang w:val="uk-UA"/>
        </w:rPr>
        <w:t>12.05.</w:t>
      </w:r>
      <w:r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441DB4">
        <w:rPr>
          <w:lang w:val="uk-UA"/>
        </w:rPr>
        <w:t>2</w:t>
      </w:r>
      <w:r w:rsidRPr="00C45214">
        <w:rPr>
          <w:lang w:val="uk-UA"/>
        </w:rPr>
        <w:t>р. №</w:t>
      </w:r>
      <w:r w:rsidR="004A14C0">
        <w:rPr>
          <w:lang w:val="uk-UA"/>
        </w:rPr>
        <w:t xml:space="preserve"> 312</w:t>
      </w:r>
      <w:bookmarkStart w:id="0" w:name="_GoBack"/>
      <w:bookmarkEnd w:id="0"/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перший квартал 2022 року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441DB4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E24822">
            <w:proofErr w:type="spellStart"/>
            <w:r w:rsidRPr="006E3BF1">
              <w:t>Затверджено</w:t>
            </w:r>
            <w:proofErr w:type="spellEnd"/>
            <w:r w:rsidRPr="006E3BF1">
              <w:t xml:space="preserve"> </w:t>
            </w:r>
            <w:proofErr w:type="spellStart"/>
            <w:r w:rsidRPr="006E3BF1">
              <w:t>на</w:t>
            </w:r>
            <w:proofErr w:type="spellEnd"/>
            <w:r w:rsidRPr="006E3BF1">
              <w:t xml:space="preserve"> 202</w:t>
            </w:r>
            <w:r w:rsidR="00E24822">
              <w:rPr>
                <w:lang w:val="uk-UA"/>
              </w:rPr>
              <w:t>2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E24822" w:rsidRPr="00E24822">
              <w:rPr>
                <w:lang w:val="ru-RU"/>
              </w:rPr>
              <w:t>перший квартал 2022 року</w:t>
            </w:r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gramStart"/>
            <w:r w:rsidRPr="00AF72DF">
              <w:rPr>
                <w:lang w:val="ru-RU"/>
              </w:rPr>
              <w:t>за</w:t>
            </w:r>
            <w:r w:rsidR="00AF72DF" w:rsidRPr="00AF72DF">
              <w:rPr>
                <w:lang w:val="ru-RU"/>
              </w:rPr>
              <w:t xml:space="preserve"> </w:t>
            </w:r>
            <w:r w:rsidR="00CC0E67" w:rsidRPr="00CC0E67">
              <w:rPr>
                <w:lang w:val="uk-UA"/>
              </w:rPr>
              <w:t xml:space="preserve"> </w:t>
            </w:r>
            <w:r w:rsidR="00E24822" w:rsidRPr="00E24822">
              <w:rPr>
                <w:lang w:val="ru-RU"/>
              </w:rPr>
              <w:t>перший</w:t>
            </w:r>
            <w:proofErr w:type="gramEnd"/>
            <w:r w:rsidR="00E24822" w:rsidRPr="00E24822">
              <w:rPr>
                <w:lang w:val="ru-RU"/>
              </w:rPr>
              <w:t xml:space="preserve"> квартал 2022 року</w:t>
            </w:r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E24822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5224A2" w:rsidP="00A307BD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5224A2" w:rsidP="00A307BD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1C012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895421">
            <w:pPr>
              <w:rPr>
                <w:lang w:val="uk-UA"/>
              </w:rPr>
            </w:pPr>
            <w:r>
              <w:rPr>
                <w:lang w:val="uk-UA"/>
              </w:rPr>
              <w:t>153400,0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5224A2" w:rsidP="00756F90">
            <w:pPr>
              <w:rPr>
                <w:lang w:val="uk-UA"/>
              </w:rPr>
            </w:pPr>
            <w:r>
              <w:rPr>
                <w:lang w:val="uk-UA"/>
              </w:rPr>
              <w:t>9521,72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5224A2" w:rsidP="00756F90">
            <w:pPr>
              <w:rPr>
                <w:lang w:val="uk-UA"/>
              </w:rPr>
            </w:pPr>
            <w:r>
              <w:rPr>
                <w:lang w:val="uk-UA"/>
              </w:rPr>
              <w:t>3128,12</w:t>
            </w:r>
          </w:p>
        </w:tc>
      </w:tr>
      <w:tr w:rsidR="00285D21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FF5FB1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285D21" w:rsidP="00285D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AD0D39" w:rsidRDefault="00E24822" w:rsidP="00756F90">
            <w:pPr>
              <w:rPr>
                <w:lang w:val="uk-UA"/>
              </w:rPr>
            </w:pPr>
            <w:r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DA" w:rsidRDefault="007A7DF5" w:rsidP="00895421">
            <w:pPr>
              <w:tabs>
                <w:tab w:val="left" w:pos="1320"/>
              </w:tabs>
            </w:pPr>
            <w:r>
              <w:t>0</w:t>
            </w:r>
            <w:r>
              <w:rPr>
                <w:lang w:val="uk-UA"/>
              </w:rPr>
              <w:t>,</w:t>
            </w:r>
            <w:r>
              <w:t>0</w:t>
            </w:r>
          </w:p>
          <w:p w:rsidR="007A7DF5" w:rsidRPr="007A7DF5" w:rsidRDefault="007A7DF5" w:rsidP="00895421">
            <w:pPr>
              <w:tabs>
                <w:tab w:val="left" w:pos="1320"/>
              </w:tabs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AD0D39" w:rsidRDefault="007A7DF5" w:rsidP="00895421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FF5FB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="00FF5FB1"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976299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5224A2" w:rsidP="00756F90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71849,82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68747B" w:rsidRDefault="005224A2" w:rsidP="00756F90">
            <w:pPr>
              <w:rPr>
                <w:lang w:val="uk-UA"/>
              </w:rPr>
            </w:pPr>
            <w:r>
              <w:rPr>
                <w:lang w:val="uk-UA"/>
              </w:rPr>
              <w:t>71849,82</w:t>
            </w:r>
          </w:p>
        </w:tc>
      </w:tr>
      <w:tr w:rsidR="001C012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85D2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285D21"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5153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5153A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(в т. ч. о</w:t>
            </w:r>
            <w:r w:rsidR="001C012A"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67" w:rsidRPr="00AD0D39" w:rsidRDefault="00E24822" w:rsidP="00756F90">
            <w:pPr>
              <w:rPr>
                <w:lang w:val="uk-UA"/>
              </w:rPr>
            </w:pPr>
            <w:r>
              <w:rPr>
                <w:lang w:val="uk-UA"/>
              </w:rPr>
              <w:t>2716600,0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Default="00CB2764" w:rsidP="00756F90">
            <w:r>
              <w:t>92589</w:t>
            </w:r>
            <w:r w:rsidR="00F009A8">
              <w:rPr>
                <w:lang w:val="uk-UA"/>
              </w:rPr>
              <w:t>,</w:t>
            </w:r>
            <w:r>
              <w:t>58</w:t>
            </w:r>
          </w:p>
          <w:p w:rsidR="00CB2764" w:rsidRPr="00CB2764" w:rsidRDefault="00CB2764" w:rsidP="00756F90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437" w:rsidRPr="00CB2764" w:rsidRDefault="00CB2764" w:rsidP="00F009A8">
            <w:r>
              <w:t>76779</w:t>
            </w:r>
            <w:r w:rsidR="00F009A8">
              <w:rPr>
                <w:lang w:val="uk-UA"/>
              </w:rPr>
              <w:t>,</w:t>
            </w:r>
            <w:r>
              <w:t>58</w:t>
            </w:r>
          </w:p>
        </w:tc>
      </w:tr>
      <w:tr w:rsidR="00285D21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285D21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374A50" w:rsidP="005153A4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</w:t>
            </w:r>
            <w:r w:rsidR="00387E2C" w:rsidRPr="00557A31">
              <w:rPr>
                <w:lang w:val="uk-UA"/>
              </w:rPr>
              <w:t xml:space="preserve"> </w:t>
            </w:r>
            <w:r w:rsidRPr="00557A31">
              <w:rPr>
                <w:lang w:val="uk-UA"/>
              </w:rPr>
              <w:t xml:space="preserve">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 w:rsidR="005153A4"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 w:rsidRPr="00557A31">
              <w:rPr>
                <w:lang w:val="uk-UA"/>
              </w:rPr>
              <w:t xml:space="preserve">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E24822" w:rsidRDefault="00E24822" w:rsidP="00387E2C">
            <w:pPr>
              <w:rPr>
                <w:lang w:val="uk-UA"/>
              </w:rPr>
            </w:pPr>
            <w:r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CB2764" w:rsidRDefault="00CB2764" w:rsidP="007A7DF5">
            <w:r>
              <w:t>0</w:t>
            </w:r>
            <w:r w:rsidR="007A7DF5">
              <w:rPr>
                <w:lang w:val="uk-UA"/>
              </w:rPr>
              <w:t>,</w:t>
            </w:r>
            <w: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CB2764" w:rsidRDefault="00CB2764" w:rsidP="007A7DF5">
            <w:r>
              <w:t>0</w:t>
            </w:r>
            <w:r w:rsidR="007A7DF5">
              <w:rPr>
                <w:lang w:val="uk-UA"/>
              </w:rPr>
              <w:t>,</w:t>
            </w:r>
            <w:r>
              <w:t>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B30040">
            <w:pPr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 w:rsidR="00285D21"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  <w:p w:rsidR="00B30040" w:rsidRPr="0068747B" w:rsidRDefault="00B30040" w:rsidP="006F3CA8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CB6C81">
            <w:pPr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5224A2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Default="005224A2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  <w:p w:rsidR="005224A2" w:rsidRPr="0068747B" w:rsidRDefault="005224A2" w:rsidP="00F76762">
            <w:pPr>
              <w:rPr>
                <w:lang w:val="uk-UA"/>
              </w:rPr>
            </w:pPr>
          </w:p>
        </w:tc>
      </w:tr>
      <w:tr w:rsidR="006F3CA8" w:rsidRPr="00285D21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ООС;</w:t>
            </w:r>
            <w:r w:rsidR="00AD0D39">
              <w:rPr>
                <w:lang w:val="uk-UA"/>
              </w:rPr>
              <w:t xml:space="preserve"> </w:t>
            </w:r>
            <w:r w:rsidRPr="00AF72DF">
              <w:rPr>
                <w:lang w:val="uk-UA"/>
              </w:rPr>
              <w:t>Почесних громадян міста; інших осіб.</w:t>
            </w:r>
          </w:p>
          <w:p w:rsidR="006F3CA8" w:rsidRDefault="00AF72DF" w:rsidP="005A2740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міста Хмельницького</w:t>
            </w:r>
            <w:r w:rsidR="00623704">
              <w:rPr>
                <w:lang w:val="uk-UA"/>
              </w:rPr>
              <w:t>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1662DF" w:rsidP="00756F90">
            <w:pPr>
              <w:rPr>
                <w:lang w:val="uk-UA"/>
              </w:rPr>
            </w:pPr>
            <w:r>
              <w:rPr>
                <w:lang w:val="uk-UA"/>
              </w:rPr>
              <w:t>4062342,0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5224A2" w:rsidP="00A307BD">
            <w:pPr>
              <w:rPr>
                <w:lang w:val="uk-UA"/>
              </w:rPr>
            </w:pPr>
            <w:r>
              <w:rPr>
                <w:lang w:val="uk-UA"/>
              </w:rPr>
              <w:t>550000,0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DF" w:rsidRDefault="005224A2" w:rsidP="00A307BD">
            <w:pPr>
              <w:rPr>
                <w:lang w:val="uk-UA"/>
              </w:rPr>
            </w:pPr>
            <w:r>
              <w:rPr>
                <w:lang w:val="uk-UA"/>
              </w:rPr>
              <w:t>550000,0</w:t>
            </w:r>
          </w:p>
          <w:p w:rsidR="005224A2" w:rsidRPr="0068747B" w:rsidRDefault="005224A2" w:rsidP="00A307BD">
            <w:pPr>
              <w:rPr>
                <w:lang w:val="uk-UA"/>
              </w:rPr>
            </w:pP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1662DF" w:rsidP="005224A2">
            <w:pPr>
              <w:rPr>
                <w:lang w:val="uk-UA"/>
              </w:rPr>
            </w:pPr>
            <w:r>
              <w:rPr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F009A8" w:rsidP="00AD0D39">
            <w:pPr>
              <w:rPr>
                <w:lang w:val="uk-UA"/>
              </w:rPr>
            </w:pPr>
            <w:r>
              <w:rPr>
                <w:lang w:val="uk-UA"/>
              </w:rPr>
              <w:t>741961,12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F009A8" w:rsidP="00AD0D39">
            <w:pPr>
              <w:rPr>
                <w:lang w:val="uk-UA"/>
              </w:rPr>
            </w:pPr>
            <w:r>
              <w:rPr>
                <w:lang w:val="uk-UA"/>
              </w:rPr>
              <w:t>719757,52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6FA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A14C0"/>
    <w:rsid w:val="004A3887"/>
    <w:rsid w:val="004B42D0"/>
    <w:rsid w:val="004B4731"/>
    <w:rsid w:val="004B68E9"/>
    <w:rsid w:val="004C133F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3EAB"/>
    <w:rsid w:val="0077739E"/>
    <w:rsid w:val="00783CB0"/>
    <w:rsid w:val="007A2F1E"/>
    <w:rsid w:val="007A765C"/>
    <w:rsid w:val="007A7DF5"/>
    <w:rsid w:val="007C46AA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1721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21F1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66E2-A718-42AA-904A-292E4FD2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14</cp:revision>
  <cp:lastPrinted>2022-04-25T12:53:00Z</cp:lastPrinted>
  <dcterms:created xsi:type="dcterms:W3CDTF">2022-04-14T08:41:00Z</dcterms:created>
  <dcterms:modified xsi:type="dcterms:W3CDTF">2022-05-17T08:58:00Z</dcterms:modified>
</cp:coreProperties>
</file>