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F9321" w14:textId="77777777" w:rsidR="00D12118" w:rsidRDefault="00D12118" w:rsidP="00C751BB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</w:p>
    <w:p w14:paraId="5946883B" w14:textId="5C1A1409" w:rsidR="00C751BB" w:rsidRPr="008E1F7C" w:rsidRDefault="00C751BB" w:rsidP="00C751BB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080C331C" wp14:editId="5711763D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53573" w14:textId="77777777" w:rsidR="00C751BB" w:rsidRPr="008E1F7C" w:rsidRDefault="00C751BB" w:rsidP="00C751B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8E1F7C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14:paraId="51403379" w14:textId="77777777" w:rsidR="00C751BB" w:rsidRPr="008E1F7C" w:rsidRDefault="00C751BB" w:rsidP="00C751B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8E1F7C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14:paraId="270399BA" w14:textId="77777777" w:rsidR="00C751BB" w:rsidRPr="008E1F7C" w:rsidRDefault="00C751BB" w:rsidP="00C751B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8E1F7C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14:paraId="502D4D36" w14:textId="77777777" w:rsidR="00C751BB" w:rsidRPr="008E1F7C" w:rsidRDefault="00C751BB" w:rsidP="00C751B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</w:p>
    <w:p w14:paraId="74F7E5E2" w14:textId="77777777" w:rsidR="00C751BB" w:rsidRPr="008E1F7C" w:rsidRDefault="00C751BB" w:rsidP="00C751BB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8E1F7C">
        <w:rPr>
          <w:rFonts w:ascii="Times New Roman CYR" w:hAnsi="Times New Roman CYR" w:cs="Times New Roman CYR"/>
          <w:b/>
          <w:bCs/>
        </w:rPr>
        <w:t>від ____________________№_____________</w:t>
      </w:r>
    </w:p>
    <w:p w14:paraId="653B0410" w14:textId="77777777" w:rsidR="00C751BB" w:rsidRDefault="00C751BB" w:rsidP="00C751BB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ind w:right="5385"/>
        <w:jc w:val="both"/>
        <w:rPr>
          <w:lang w:eastAsia="ru-RU"/>
        </w:rPr>
      </w:pPr>
    </w:p>
    <w:p w14:paraId="2417C87C" w14:textId="77777777" w:rsidR="00C751BB" w:rsidRDefault="00C751BB" w:rsidP="00C751BB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ind w:right="5385"/>
        <w:jc w:val="both"/>
        <w:rPr>
          <w:lang w:eastAsia="ru-RU"/>
        </w:rPr>
      </w:pPr>
    </w:p>
    <w:p w14:paraId="3F72FB63" w14:textId="499A261A" w:rsidR="00C751BB" w:rsidRPr="00DF1FE8" w:rsidRDefault="00C751BB" w:rsidP="00C751BB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ind w:right="5103"/>
        <w:jc w:val="both"/>
      </w:pPr>
      <w:r w:rsidRPr="00A4387C">
        <w:rPr>
          <w:lang w:eastAsia="ru-RU"/>
        </w:rPr>
        <w:t xml:space="preserve">Про встановлення тарифу на </w:t>
      </w:r>
      <w:r>
        <w:rPr>
          <w:lang w:eastAsia="ru-RU"/>
        </w:rPr>
        <w:t xml:space="preserve">послуги Комунального підприємства </w:t>
      </w:r>
      <w:r>
        <w:t xml:space="preserve">по зеленому будівництву і благоустрою міста виконавчого комітету Хмельницької міської ради </w:t>
      </w:r>
      <w:r>
        <w:rPr>
          <w:lang w:eastAsia="ru-RU"/>
        </w:rPr>
        <w:t xml:space="preserve">з користування стаціонарною </w:t>
      </w:r>
      <w:r w:rsidRPr="00DF1FE8">
        <w:rPr>
          <w:lang w:eastAsia="ru-RU"/>
        </w:rPr>
        <w:t xml:space="preserve">громадською вбиральнею </w:t>
      </w:r>
      <w:r w:rsidR="00750D2C">
        <w:t>на</w:t>
      </w:r>
      <w:r w:rsidR="004F05D4">
        <w:t xml:space="preserve"> вул. </w:t>
      </w:r>
      <w:r w:rsidR="00DF1FE8" w:rsidRPr="00DF1FE8">
        <w:t>Проскурівськ</w:t>
      </w:r>
      <w:r w:rsidR="00750D2C">
        <w:t>ій</w:t>
      </w:r>
      <w:r w:rsidR="00DF1FE8" w:rsidRPr="00DF1FE8">
        <w:t>, 40-Б</w:t>
      </w:r>
    </w:p>
    <w:p w14:paraId="3922E39A" w14:textId="77777777" w:rsidR="00C751BB" w:rsidRPr="00DF1FE8" w:rsidRDefault="00C751BB" w:rsidP="00C751BB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ind w:right="5103"/>
        <w:jc w:val="both"/>
        <w:rPr>
          <w:b/>
        </w:rPr>
      </w:pPr>
    </w:p>
    <w:p w14:paraId="0A824E3C" w14:textId="77777777" w:rsidR="00C751BB" w:rsidRPr="00A4387C" w:rsidRDefault="00C751BB" w:rsidP="00C751BB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ind w:right="5103"/>
        <w:jc w:val="both"/>
        <w:rPr>
          <w:b/>
        </w:rPr>
      </w:pPr>
    </w:p>
    <w:p w14:paraId="44000B9E" w14:textId="1D936BB0" w:rsidR="00C751BB" w:rsidRPr="00A4387C" w:rsidRDefault="00C751BB" w:rsidP="00C751BB">
      <w:pPr>
        <w:shd w:val="clear" w:color="auto" w:fill="FFFFFF"/>
        <w:ind w:firstLine="567"/>
        <w:jc w:val="both"/>
        <w:rPr>
          <w:bCs/>
        </w:rPr>
      </w:pPr>
      <w:r w:rsidRPr="00A4387C">
        <w:t>Розглянувши</w:t>
      </w:r>
      <w:r>
        <w:t xml:space="preserve"> звернення</w:t>
      </w:r>
      <w:r w:rsidRPr="00A4387C">
        <w:t xml:space="preserve"> </w:t>
      </w:r>
      <w:r>
        <w:t>Комунального підприємства по зеленому будівництву і благоустрою міста виконавчого комітету Хмельницької міської ради та</w:t>
      </w:r>
      <w:r w:rsidRPr="00A4387C">
        <w:t xml:space="preserve"> </w:t>
      </w:r>
      <w:r w:rsidRPr="00BA3D57">
        <w:t>розрахунки економічно обґрунтованих витрат з надання послуг, з метою забезпечення належного утримання та санітарно-гігієнічного стану</w:t>
      </w:r>
      <w:r>
        <w:t xml:space="preserve"> </w:t>
      </w:r>
      <w:r w:rsidRPr="00DF1FE8">
        <w:t xml:space="preserve">громадської вбиральні </w:t>
      </w:r>
      <w:r w:rsidR="00750D2C">
        <w:t>на</w:t>
      </w:r>
      <w:r w:rsidR="004F05D4">
        <w:t xml:space="preserve"> вул. </w:t>
      </w:r>
      <w:r w:rsidR="00DF1FE8" w:rsidRPr="00DF1FE8">
        <w:t>Проскурівськ</w:t>
      </w:r>
      <w:r w:rsidR="00750D2C">
        <w:t>ій</w:t>
      </w:r>
      <w:r w:rsidR="004F05D4">
        <w:t>, </w:t>
      </w:r>
      <w:r w:rsidR="00DF1FE8" w:rsidRPr="00DF1FE8">
        <w:t>40-</w:t>
      </w:r>
      <w:r w:rsidR="00750D2C">
        <w:t>Б</w:t>
      </w:r>
      <w:r w:rsidRPr="00DF1FE8">
        <w:t xml:space="preserve">, </w:t>
      </w:r>
      <w:r w:rsidRPr="00DF1FE8">
        <w:rPr>
          <w:bCs/>
        </w:rPr>
        <w:t xml:space="preserve">керуючись </w:t>
      </w:r>
      <w:r w:rsidR="00A06B86">
        <w:rPr>
          <w:bCs/>
        </w:rPr>
        <w:t>з</w:t>
      </w:r>
      <w:r w:rsidRPr="00DF1FE8">
        <w:rPr>
          <w:bCs/>
        </w:rPr>
        <w:t>аконами України «Про місцеве самоврядування в Україні», «Про благоустрій населених пунктів», постановою Кабінету</w:t>
      </w:r>
      <w:r w:rsidRPr="00A4387C">
        <w:rPr>
          <w:bCs/>
        </w:rPr>
        <w:t xml:space="preserve"> Міністрів України від </w:t>
      </w:r>
      <w:r>
        <w:t>24</w:t>
      </w:r>
      <w:r w:rsidRPr="00A4387C">
        <w:t>.0</w:t>
      </w:r>
      <w:r>
        <w:t>2</w:t>
      </w:r>
      <w:r w:rsidRPr="00A4387C">
        <w:t>.201</w:t>
      </w:r>
      <w:r>
        <w:t>6</w:t>
      </w:r>
      <w:r w:rsidRPr="00A4387C">
        <w:t xml:space="preserve"> № </w:t>
      </w:r>
      <w:r>
        <w:t>107</w:t>
      </w:r>
      <w:r w:rsidRPr="00A4387C">
        <w:t xml:space="preserve"> «Про </w:t>
      </w:r>
      <w:r>
        <w:t>затвердження Порядку формування тарифів на послуги з користування громадськими вбиральнями в населених пунктах</w:t>
      </w:r>
      <w:r w:rsidRPr="00A4387C">
        <w:t>»</w:t>
      </w:r>
      <w:r w:rsidRPr="00A4387C">
        <w:rPr>
          <w:bCs/>
        </w:rPr>
        <w:t>, виконавчий комітет міської ради</w:t>
      </w:r>
    </w:p>
    <w:p w14:paraId="50CA929A" w14:textId="77777777" w:rsidR="00C751BB" w:rsidRPr="00A4387C" w:rsidRDefault="00C751BB" w:rsidP="00C751BB">
      <w:pPr>
        <w:shd w:val="clear" w:color="auto" w:fill="FFFFFF"/>
        <w:jc w:val="both"/>
        <w:rPr>
          <w:bCs/>
        </w:rPr>
      </w:pPr>
    </w:p>
    <w:p w14:paraId="0666EE7F" w14:textId="77777777" w:rsidR="00C751BB" w:rsidRPr="00A4387C" w:rsidRDefault="00C751BB" w:rsidP="00C751BB">
      <w:pPr>
        <w:pStyle w:val="a3"/>
        <w:rPr>
          <w:spacing w:val="-20"/>
        </w:rPr>
      </w:pPr>
      <w:r w:rsidRPr="00A4387C">
        <w:rPr>
          <w:b w:val="0"/>
          <w:bCs w:val="0"/>
          <w:spacing w:val="-20"/>
        </w:rPr>
        <w:t>ВИРІШИВ:</w:t>
      </w:r>
    </w:p>
    <w:p w14:paraId="35D83BBB" w14:textId="77777777" w:rsidR="00C751BB" w:rsidRDefault="00C751BB" w:rsidP="00C751BB">
      <w:pPr>
        <w:ind w:firstLine="567"/>
        <w:rPr>
          <w:spacing w:val="-20"/>
        </w:rPr>
      </w:pPr>
    </w:p>
    <w:p w14:paraId="43783440" w14:textId="3AA2744D" w:rsidR="00C751BB" w:rsidRPr="00A4387C" w:rsidRDefault="00C751BB" w:rsidP="00C751BB">
      <w:pPr>
        <w:ind w:firstLine="567"/>
        <w:jc w:val="both"/>
      </w:pPr>
      <w:r w:rsidRPr="00A4387C">
        <w:t xml:space="preserve">1. Встановити тариф на </w:t>
      </w:r>
      <w:r>
        <w:t>послуги</w:t>
      </w:r>
      <w:r w:rsidRPr="00CF042F">
        <w:rPr>
          <w:lang w:eastAsia="ru-RU"/>
        </w:rPr>
        <w:t xml:space="preserve"> </w:t>
      </w:r>
      <w:r>
        <w:rPr>
          <w:lang w:eastAsia="ru-RU"/>
        </w:rPr>
        <w:t xml:space="preserve">Комунального підприємства </w:t>
      </w:r>
      <w:r>
        <w:t>по зеленому будівництву і благоустрою міста виконавчого комітету Хмельницької міської ради з користування стаціонарною громадською вбиральнею</w:t>
      </w:r>
      <w:r w:rsidR="00DF1FE8">
        <w:t xml:space="preserve"> </w:t>
      </w:r>
      <w:r w:rsidR="00750D2C">
        <w:t>на</w:t>
      </w:r>
      <w:r w:rsidR="008204F1">
        <w:t xml:space="preserve"> вул. Проскурівськ</w:t>
      </w:r>
      <w:r w:rsidR="00750D2C">
        <w:t>ій</w:t>
      </w:r>
      <w:r w:rsidR="008204F1">
        <w:t xml:space="preserve">, 40-Б </w:t>
      </w:r>
      <w:r>
        <w:t xml:space="preserve"> </w:t>
      </w:r>
      <w:r w:rsidRPr="00A4387C">
        <w:t>згідно з додатком.</w:t>
      </w:r>
    </w:p>
    <w:p w14:paraId="75794161" w14:textId="77777777" w:rsidR="00C751BB" w:rsidRPr="00A4387C" w:rsidRDefault="00C751BB" w:rsidP="00C751BB">
      <w:pPr>
        <w:ind w:firstLine="567"/>
        <w:jc w:val="both"/>
      </w:pPr>
      <w:r w:rsidRPr="00A4387C">
        <w:t xml:space="preserve">2. Рішення набуває чинності </w:t>
      </w:r>
      <w:r>
        <w:t>через 15 днів з моменту опублікування.</w:t>
      </w:r>
    </w:p>
    <w:p w14:paraId="47CE270A" w14:textId="77777777" w:rsidR="00C751BB" w:rsidRPr="00ED4874" w:rsidRDefault="00C751BB" w:rsidP="00C751BB">
      <w:pPr>
        <w:ind w:right="-1" w:firstLine="567"/>
        <w:jc w:val="both"/>
      </w:pPr>
      <w:r>
        <w:t>3</w:t>
      </w:r>
      <w:r w:rsidRPr="00A4387C">
        <w:t xml:space="preserve">. Контроль за виконанням рішення покласти </w:t>
      </w:r>
      <w:r w:rsidRPr="00ED4874">
        <w:t>на заступника міського голови</w:t>
      </w:r>
      <w:r>
        <w:t xml:space="preserve"> – директора департаменту інфраструктури міста</w:t>
      </w:r>
      <w:r w:rsidRPr="00ED4874">
        <w:t xml:space="preserve"> </w:t>
      </w:r>
      <w:r>
        <w:t>В</w:t>
      </w:r>
      <w:r w:rsidRPr="00ED4874">
        <w:t>. Н</w:t>
      </w:r>
      <w:r>
        <w:t>овачка</w:t>
      </w:r>
      <w:r w:rsidRPr="00ED4874">
        <w:t>.</w:t>
      </w:r>
    </w:p>
    <w:p w14:paraId="4ABC8DC3" w14:textId="77777777" w:rsidR="00C751BB" w:rsidRPr="00A4387C" w:rsidRDefault="00C751BB" w:rsidP="00C751BB">
      <w:pPr>
        <w:ind w:firstLine="567"/>
        <w:jc w:val="both"/>
      </w:pPr>
    </w:p>
    <w:p w14:paraId="3E975798" w14:textId="77777777" w:rsidR="00C751BB" w:rsidRPr="00A4387C" w:rsidRDefault="00C751BB" w:rsidP="00C751BB">
      <w:pPr>
        <w:jc w:val="both"/>
      </w:pPr>
    </w:p>
    <w:p w14:paraId="4F082F52" w14:textId="77777777" w:rsidR="00C751BB" w:rsidRDefault="00C751BB" w:rsidP="00C751BB">
      <w:pPr>
        <w:jc w:val="both"/>
      </w:pPr>
      <w:r>
        <w:t>Міський голова                                                                                                   О.СИМЧИШИН</w:t>
      </w:r>
      <w:r w:rsidRPr="00A4387C">
        <w:tab/>
      </w:r>
      <w:r w:rsidRPr="00A4387C">
        <w:tab/>
      </w:r>
      <w:r w:rsidRPr="00A4387C">
        <w:tab/>
      </w:r>
      <w:r w:rsidRPr="00A4387C">
        <w:tab/>
      </w:r>
      <w:r w:rsidRPr="00A4387C">
        <w:tab/>
      </w:r>
      <w:r w:rsidRPr="00A4387C">
        <w:tab/>
      </w:r>
      <w:r w:rsidRPr="00A4387C">
        <w:tab/>
      </w:r>
      <w:r w:rsidRPr="00A4387C">
        <w:tab/>
      </w:r>
    </w:p>
    <w:p w14:paraId="6A55D65D" w14:textId="5E7F4BAD" w:rsidR="006C5514" w:rsidRDefault="006C5514" w:rsidP="00C751BB"/>
    <w:p w14:paraId="54870F55" w14:textId="5C6419FA" w:rsidR="008204F1" w:rsidRDefault="008204F1" w:rsidP="00C751BB"/>
    <w:p w14:paraId="07456D75" w14:textId="0D84C89F" w:rsidR="008204F1" w:rsidRDefault="008204F1" w:rsidP="00C751BB"/>
    <w:p w14:paraId="3A112832" w14:textId="3F3FD4FD" w:rsidR="008204F1" w:rsidRDefault="008204F1" w:rsidP="00C751BB"/>
    <w:p w14:paraId="7EC60202" w14:textId="0D480595" w:rsidR="00D12118" w:rsidRDefault="00D12118" w:rsidP="00C751BB"/>
    <w:p w14:paraId="1F0AEC8A" w14:textId="01212195" w:rsidR="00D12118" w:rsidRDefault="00D12118" w:rsidP="00C751BB"/>
    <w:p w14:paraId="7E53B689" w14:textId="77777777" w:rsidR="00750D2C" w:rsidRDefault="00750D2C" w:rsidP="004F05D4"/>
    <w:p w14:paraId="0DDDC500" w14:textId="77777777" w:rsidR="001177CC" w:rsidRDefault="001177CC" w:rsidP="004F05D4"/>
    <w:p w14:paraId="6B22DF55" w14:textId="4ACB8FAD" w:rsidR="0004086D" w:rsidRDefault="0004086D" w:rsidP="0004086D">
      <w:pPr>
        <w:ind w:left="5954"/>
      </w:pPr>
      <w:r>
        <w:t>Додаток</w:t>
      </w:r>
    </w:p>
    <w:p w14:paraId="33DEA45C" w14:textId="77777777" w:rsidR="0004086D" w:rsidRPr="00A4387C" w:rsidRDefault="0004086D" w:rsidP="0004086D">
      <w:pPr>
        <w:ind w:left="5954"/>
      </w:pPr>
      <w:r w:rsidRPr="00A4387C">
        <w:t>до рішення виконавчого комітету</w:t>
      </w:r>
    </w:p>
    <w:p w14:paraId="7F542739" w14:textId="3DD05ADB" w:rsidR="0004086D" w:rsidRDefault="0004086D" w:rsidP="0004086D">
      <w:pPr>
        <w:ind w:left="5954"/>
      </w:pPr>
      <w:r w:rsidRPr="00A4387C">
        <w:t xml:space="preserve">від  </w:t>
      </w:r>
      <w:r w:rsidR="00246D08">
        <w:t xml:space="preserve">12.08.2021 </w:t>
      </w:r>
      <w:r w:rsidRPr="00A4387C">
        <w:t>№</w:t>
      </w:r>
      <w:r w:rsidR="00246D08">
        <w:t xml:space="preserve"> 782</w:t>
      </w:r>
      <w:bookmarkStart w:id="0" w:name="_GoBack"/>
      <w:bookmarkEnd w:id="0"/>
    </w:p>
    <w:p w14:paraId="5A71B2B0" w14:textId="77777777" w:rsidR="0004086D" w:rsidRDefault="0004086D" w:rsidP="0004086D">
      <w:pPr>
        <w:ind w:left="5954"/>
        <w:jc w:val="center"/>
      </w:pPr>
    </w:p>
    <w:p w14:paraId="56E0E2E0" w14:textId="77777777" w:rsidR="0004086D" w:rsidRDefault="0004086D" w:rsidP="0004086D">
      <w:pPr>
        <w:ind w:left="5954"/>
        <w:jc w:val="center"/>
      </w:pPr>
    </w:p>
    <w:p w14:paraId="0C6C9C85" w14:textId="77777777" w:rsidR="0004086D" w:rsidRDefault="0004086D" w:rsidP="0004086D">
      <w:pPr>
        <w:ind w:left="-567"/>
        <w:jc w:val="center"/>
      </w:pPr>
    </w:p>
    <w:p w14:paraId="3DBD586F" w14:textId="77777777" w:rsidR="0004086D" w:rsidRDefault="0004086D" w:rsidP="0004086D">
      <w:pPr>
        <w:ind w:left="-567"/>
        <w:jc w:val="center"/>
      </w:pPr>
      <w:r w:rsidRPr="00CC604B">
        <w:t xml:space="preserve"> </w:t>
      </w:r>
      <w:r>
        <w:t xml:space="preserve">Тариф </w:t>
      </w:r>
    </w:p>
    <w:p w14:paraId="23F6640E" w14:textId="77777777" w:rsidR="0004086D" w:rsidRDefault="0004086D" w:rsidP="0004086D">
      <w:pPr>
        <w:ind w:left="-567"/>
        <w:jc w:val="center"/>
      </w:pPr>
      <w:r w:rsidRPr="00CC604B">
        <w:t xml:space="preserve">на послуги </w:t>
      </w:r>
      <w:r>
        <w:rPr>
          <w:lang w:eastAsia="ru-RU"/>
        </w:rPr>
        <w:t xml:space="preserve">Комунального підприємства </w:t>
      </w:r>
      <w:r>
        <w:t xml:space="preserve">по зеленому будівництву і </w:t>
      </w:r>
    </w:p>
    <w:p w14:paraId="3E693CBC" w14:textId="77777777" w:rsidR="0004086D" w:rsidRDefault="0004086D" w:rsidP="0004086D">
      <w:pPr>
        <w:ind w:left="-567"/>
        <w:jc w:val="center"/>
      </w:pPr>
      <w:r>
        <w:t xml:space="preserve">благоустрою міста виконавчого комітету Хмельницької міської ради </w:t>
      </w:r>
    </w:p>
    <w:p w14:paraId="664BD55B" w14:textId="77777777" w:rsidR="0004086D" w:rsidRDefault="0004086D" w:rsidP="0004086D">
      <w:pPr>
        <w:ind w:left="-567"/>
        <w:jc w:val="center"/>
      </w:pPr>
      <w:r w:rsidRPr="00CC604B">
        <w:t>з користування</w:t>
      </w:r>
      <w:r>
        <w:t xml:space="preserve"> стаціонарною</w:t>
      </w:r>
      <w:r w:rsidRPr="00CC604B">
        <w:t xml:space="preserve"> громадськ</w:t>
      </w:r>
      <w:r>
        <w:t>ою</w:t>
      </w:r>
      <w:r w:rsidRPr="00CC604B">
        <w:t xml:space="preserve"> вбиральн</w:t>
      </w:r>
      <w:r>
        <w:t>ею</w:t>
      </w:r>
    </w:p>
    <w:p w14:paraId="0644F4D4" w14:textId="2FCF1A1B" w:rsidR="0004086D" w:rsidRPr="00A4387C" w:rsidRDefault="00750D2C" w:rsidP="0004086D">
      <w:pPr>
        <w:ind w:left="-567"/>
        <w:jc w:val="center"/>
      </w:pPr>
      <w:r>
        <w:t>на</w:t>
      </w:r>
      <w:r w:rsidR="0004086D">
        <w:t xml:space="preserve"> вул. Проскурівській, 40-Б</w:t>
      </w:r>
      <w:r w:rsidR="00A06B86">
        <w:t xml:space="preserve"> з одного відвідувача</w:t>
      </w: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04086D" w:rsidRPr="009A110F" w14:paraId="3256D382" w14:textId="77777777" w:rsidTr="00E83526">
        <w:trPr>
          <w:trHeight w:val="443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12AA8" w14:textId="77777777" w:rsidR="0004086D" w:rsidRDefault="0004086D" w:rsidP="00E83526">
            <w:pPr>
              <w:ind w:right="-87"/>
              <w:jc w:val="right"/>
            </w:pPr>
          </w:p>
          <w:p w14:paraId="767E2700" w14:textId="77777777" w:rsidR="0004086D" w:rsidRDefault="0004086D" w:rsidP="00E83526">
            <w:pPr>
              <w:jc w:val="center"/>
              <w:rPr>
                <w:b/>
                <w:bCs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898"/>
              <w:gridCol w:w="5833"/>
              <w:gridCol w:w="2694"/>
            </w:tblGrid>
            <w:tr w:rsidR="0004086D" w14:paraId="2665AE27" w14:textId="77777777" w:rsidTr="00E2695D">
              <w:tc>
                <w:tcPr>
                  <w:tcW w:w="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0AB1F23" w14:textId="77777777" w:rsidR="0004086D" w:rsidRDefault="0004086D" w:rsidP="00E83526">
                  <w:pPr>
                    <w:snapToGrid w:val="0"/>
                    <w:jc w:val="center"/>
                  </w:pPr>
                  <w:r>
                    <w:t xml:space="preserve">№ </w:t>
                  </w:r>
                </w:p>
                <w:p w14:paraId="1FD67089" w14:textId="77777777" w:rsidR="0004086D" w:rsidRDefault="0004086D" w:rsidP="00E83526">
                  <w:pPr>
                    <w:snapToGrid w:val="0"/>
                    <w:jc w:val="center"/>
                  </w:pPr>
                  <w:r>
                    <w:t>з/п</w:t>
                  </w:r>
                </w:p>
              </w:tc>
              <w:tc>
                <w:tcPr>
                  <w:tcW w:w="5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0A8040D" w14:textId="77777777" w:rsidR="0004086D" w:rsidRDefault="0004086D" w:rsidP="00E83526">
                  <w:pPr>
                    <w:snapToGrid w:val="0"/>
                    <w:jc w:val="center"/>
                  </w:pPr>
                  <w:r>
                    <w:t>Найменування послуги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B70B59" w14:textId="77777777" w:rsidR="00E2695D" w:rsidRDefault="0004086D" w:rsidP="00E83526">
                  <w:pPr>
                    <w:snapToGrid w:val="0"/>
                    <w:jc w:val="center"/>
                  </w:pPr>
                  <w:r>
                    <w:t>Вартість</w:t>
                  </w:r>
                  <w:r w:rsidR="00E2695D">
                    <w:t xml:space="preserve"> одного відвідування</w:t>
                  </w:r>
                </w:p>
                <w:p w14:paraId="48B016C0" w14:textId="480E544E" w:rsidR="00A06B86" w:rsidRDefault="0004086D" w:rsidP="00E2695D">
                  <w:pPr>
                    <w:snapToGrid w:val="0"/>
                    <w:jc w:val="center"/>
                  </w:pPr>
                  <w:r>
                    <w:t>з ПДВ, грн.</w:t>
                  </w:r>
                  <w:r w:rsidR="00A06B86">
                    <w:t xml:space="preserve"> </w:t>
                  </w:r>
                </w:p>
              </w:tc>
            </w:tr>
            <w:tr w:rsidR="0004086D" w14:paraId="3387938C" w14:textId="77777777" w:rsidTr="00E2695D">
              <w:tc>
                <w:tcPr>
                  <w:tcW w:w="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5D6CA6A" w14:textId="77777777" w:rsidR="0004086D" w:rsidRDefault="0004086D" w:rsidP="00E83526">
                  <w:pPr>
                    <w:snapToGrid w:val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5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ABD2BB6" w14:textId="77777777" w:rsidR="00E2695D" w:rsidRDefault="0004086D" w:rsidP="00E83526">
                  <w:pPr>
                    <w:snapToGrid w:val="0"/>
                    <w:jc w:val="both"/>
                    <w:rPr>
                      <w:color w:val="000000"/>
                      <w:shd w:val="clear" w:color="auto" w:fill="FFFFFF"/>
                    </w:rPr>
                  </w:pPr>
                  <w:r>
                    <w:t>К</w:t>
                  </w:r>
                  <w:r>
                    <w:rPr>
                      <w:color w:val="000000"/>
                      <w:shd w:val="clear" w:color="auto" w:fill="FFFFFF"/>
                    </w:rPr>
                    <w:t>ористування стаціонарною громадською вбиральнею</w:t>
                  </w:r>
                </w:p>
                <w:p w14:paraId="3C1FF97C" w14:textId="7C699D1C" w:rsidR="0004086D" w:rsidRDefault="0004086D" w:rsidP="00E83526">
                  <w:pPr>
                    <w:snapToGrid w:val="0"/>
                    <w:jc w:val="both"/>
                  </w:pPr>
                  <w:r>
                    <w:rPr>
                      <w:color w:val="000000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B2CDA2" w14:textId="77777777" w:rsidR="0004086D" w:rsidRPr="00F3645D" w:rsidRDefault="0004086D" w:rsidP="00E83526">
                  <w:pPr>
                    <w:snapToGrid w:val="0"/>
                    <w:jc w:val="center"/>
                    <w:rPr>
                      <w:bCs/>
                    </w:rPr>
                  </w:pPr>
                  <w:r w:rsidRPr="00F3645D">
                    <w:rPr>
                      <w:bCs/>
                    </w:rPr>
                    <w:t>5,00</w:t>
                  </w:r>
                </w:p>
              </w:tc>
            </w:tr>
          </w:tbl>
          <w:p w14:paraId="73343793" w14:textId="77777777" w:rsidR="0004086D" w:rsidRDefault="0004086D" w:rsidP="00E83526">
            <w:pPr>
              <w:ind w:firstLine="720"/>
              <w:jc w:val="center"/>
            </w:pPr>
          </w:p>
          <w:p w14:paraId="3544FAD0" w14:textId="77777777" w:rsidR="0004086D" w:rsidRPr="009A110F" w:rsidRDefault="0004086D" w:rsidP="00E8352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</w:tr>
      <w:tr w:rsidR="0004086D" w:rsidRPr="009A110F" w14:paraId="4B96356E" w14:textId="77777777" w:rsidTr="00E83526">
        <w:trPr>
          <w:trHeight w:val="443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CE2D1" w14:textId="77777777" w:rsidR="0004086D" w:rsidRDefault="0004086D" w:rsidP="00E8352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</w:tr>
      <w:tr w:rsidR="0004086D" w:rsidRPr="009A110F" w14:paraId="1998DB9A" w14:textId="77777777" w:rsidTr="00E83526">
        <w:trPr>
          <w:trHeight w:val="247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E11" w14:textId="77777777" w:rsidR="0004086D" w:rsidRPr="00BF3A87" w:rsidRDefault="0004086D" w:rsidP="00E83526">
            <w:pPr>
              <w:ind w:left="-567"/>
              <w:rPr>
                <w:lang w:eastAsia="ru-RU"/>
              </w:rPr>
            </w:pPr>
          </w:p>
        </w:tc>
      </w:tr>
    </w:tbl>
    <w:p w14:paraId="182D6C3A" w14:textId="3FFCDAF8" w:rsidR="0004086D" w:rsidRDefault="0004086D" w:rsidP="0004086D">
      <w:r w:rsidRPr="00A4387C">
        <w:t>Керуючий справами виконавчого комітету</w:t>
      </w:r>
      <w:r w:rsidRPr="00A4387C">
        <w:tab/>
      </w:r>
      <w:r w:rsidRPr="00A4387C">
        <w:tab/>
      </w:r>
      <w:r w:rsidRPr="00A4387C">
        <w:tab/>
      </w:r>
      <w:r w:rsidRPr="00A4387C">
        <w:tab/>
        <w:t>Ю. САБІЙ</w:t>
      </w:r>
    </w:p>
    <w:p w14:paraId="62693076" w14:textId="78750CEF" w:rsidR="00092D91" w:rsidRDefault="00092D91" w:rsidP="0004086D"/>
    <w:p w14:paraId="4772213F" w14:textId="77777777" w:rsidR="0004086D" w:rsidRPr="00A4387C" w:rsidRDefault="0004086D" w:rsidP="0004086D">
      <w:pPr>
        <w:jc w:val="both"/>
      </w:pPr>
    </w:p>
    <w:p w14:paraId="007254C4" w14:textId="77777777" w:rsidR="0004086D" w:rsidRDefault="0004086D" w:rsidP="0004086D">
      <w:pPr>
        <w:jc w:val="both"/>
      </w:pPr>
      <w:r>
        <w:t>Директор Комунального підприємства</w:t>
      </w:r>
    </w:p>
    <w:p w14:paraId="3D2AA5BD" w14:textId="77777777" w:rsidR="0004086D" w:rsidRDefault="0004086D" w:rsidP="0004086D">
      <w:pPr>
        <w:jc w:val="both"/>
      </w:pPr>
      <w:r>
        <w:t>по зеленому будівництву і благоустрою міста</w:t>
      </w:r>
    </w:p>
    <w:p w14:paraId="282528E4" w14:textId="77777777" w:rsidR="0004086D" w:rsidRDefault="0004086D" w:rsidP="0004086D">
      <w:pPr>
        <w:jc w:val="both"/>
      </w:pPr>
      <w:r>
        <w:t>виконавчого комітету Хмельницької міської ради                                 О. МЕЛЬНИКОВА</w:t>
      </w:r>
    </w:p>
    <w:p w14:paraId="349E80FB" w14:textId="77777777" w:rsidR="0004086D" w:rsidRDefault="0004086D" w:rsidP="0004086D"/>
    <w:p w14:paraId="3FC6E1F8" w14:textId="77777777" w:rsidR="0004086D" w:rsidRDefault="0004086D" w:rsidP="0004086D"/>
    <w:p w14:paraId="4BD7B731" w14:textId="77777777" w:rsidR="0004086D" w:rsidRDefault="0004086D" w:rsidP="0004086D"/>
    <w:p w14:paraId="2D9BB34F" w14:textId="77777777" w:rsidR="0004086D" w:rsidRDefault="0004086D" w:rsidP="0004086D"/>
    <w:p w14:paraId="493AB5BD" w14:textId="77777777" w:rsidR="0004086D" w:rsidRDefault="0004086D" w:rsidP="0004086D"/>
    <w:p w14:paraId="6C5AFDE8" w14:textId="77777777" w:rsidR="0004086D" w:rsidRDefault="0004086D" w:rsidP="0004086D"/>
    <w:p w14:paraId="79CB9CD9" w14:textId="77777777" w:rsidR="0004086D" w:rsidRDefault="0004086D" w:rsidP="0004086D"/>
    <w:p w14:paraId="134D1C82" w14:textId="77777777" w:rsidR="0004086D" w:rsidRDefault="0004086D" w:rsidP="0004086D"/>
    <w:sectPr w:rsidR="0004086D" w:rsidSect="00C751BB">
      <w:pgSz w:w="11906" w:h="16838"/>
      <w:pgMar w:top="1134" w:right="70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D0"/>
    <w:rsid w:val="0004086D"/>
    <w:rsid w:val="00092D91"/>
    <w:rsid w:val="00094B08"/>
    <w:rsid w:val="000E0E63"/>
    <w:rsid w:val="000F7589"/>
    <w:rsid w:val="001177CC"/>
    <w:rsid w:val="001B554B"/>
    <w:rsid w:val="00246D08"/>
    <w:rsid w:val="00274863"/>
    <w:rsid w:val="002C064D"/>
    <w:rsid w:val="00354E0F"/>
    <w:rsid w:val="003A309B"/>
    <w:rsid w:val="004F05D4"/>
    <w:rsid w:val="004F3A56"/>
    <w:rsid w:val="00557CC4"/>
    <w:rsid w:val="00613FDE"/>
    <w:rsid w:val="006C293E"/>
    <w:rsid w:val="006C5514"/>
    <w:rsid w:val="00750D2C"/>
    <w:rsid w:val="00775CE7"/>
    <w:rsid w:val="008204F1"/>
    <w:rsid w:val="009C4FDD"/>
    <w:rsid w:val="00A06B86"/>
    <w:rsid w:val="00A30E53"/>
    <w:rsid w:val="00B04C61"/>
    <w:rsid w:val="00BF3A87"/>
    <w:rsid w:val="00C74FCF"/>
    <w:rsid w:val="00C751BB"/>
    <w:rsid w:val="00CC42B6"/>
    <w:rsid w:val="00CC604B"/>
    <w:rsid w:val="00CD7F66"/>
    <w:rsid w:val="00CE1F0D"/>
    <w:rsid w:val="00D12118"/>
    <w:rsid w:val="00D46DA1"/>
    <w:rsid w:val="00D770EB"/>
    <w:rsid w:val="00DF1FE8"/>
    <w:rsid w:val="00E15E8D"/>
    <w:rsid w:val="00E254DB"/>
    <w:rsid w:val="00E2695D"/>
    <w:rsid w:val="00E932D0"/>
    <w:rsid w:val="00F8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AA87"/>
  <w15:docId w15:val="{94EE26BF-8323-4565-B51C-64C6AC12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4B08"/>
    <w:rPr>
      <w:b/>
      <w:bCs/>
    </w:rPr>
  </w:style>
  <w:style w:type="character" w:customStyle="1" w:styleId="a4">
    <w:name w:val="Основний текст Знак"/>
    <w:basedOn w:val="a0"/>
    <w:link w:val="a3"/>
    <w:rsid w:val="00094B0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">
    <w:name w:val="Звичайний (веб)1"/>
    <w:basedOn w:val="a"/>
    <w:rsid w:val="00094B08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a5">
    <w:name w:val="Balloon Text"/>
    <w:basedOn w:val="a"/>
    <w:link w:val="a6"/>
    <w:uiPriority w:val="99"/>
    <w:semiHidden/>
    <w:unhideWhenUsed/>
    <w:rsid w:val="00094B0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94B08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rsid w:val="00354E0F"/>
    <w:pPr>
      <w:suppressAutoHyphens w:val="0"/>
      <w:spacing w:before="100" w:beforeAutospacing="1" w:after="119"/>
    </w:pPr>
    <w:rPr>
      <w:lang w:eastAsia="ru-RU"/>
    </w:rPr>
  </w:style>
  <w:style w:type="table" w:styleId="a8">
    <w:name w:val="Table Grid"/>
    <w:basedOn w:val="a1"/>
    <w:uiPriority w:val="59"/>
    <w:rsid w:val="00CC604B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6C551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customStyle="1" w:styleId="21">
    <w:name w:val="Основной текст 21"/>
    <w:basedOn w:val="a"/>
    <w:rsid w:val="00D12118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4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1430</Words>
  <Characters>816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Отрощенко Сергій Володимирович</cp:lastModifiedBy>
  <cp:revision>5</cp:revision>
  <cp:lastPrinted>2021-07-27T12:52:00Z</cp:lastPrinted>
  <dcterms:created xsi:type="dcterms:W3CDTF">2021-07-21T11:19:00Z</dcterms:created>
  <dcterms:modified xsi:type="dcterms:W3CDTF">2021-08-16T13:38:00Z</dcterms:modified>
</cp:coreProperties>
</file>