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CB" w:rsidRPr="004172EB" w:rsidRDefault="004172EB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осилання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заповнену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r w:rsidR="00C91677">
        <w:rPr>
          <w:color w:val="000000"/>
          <w:sz w:val="24"/>
          <w:szCs w:val="24"/>
          <w:shd w:val="clear" w:color="auto" w:fill="FFFFFF"/>
          <w:lang w:val="uk-UA"/>
        </w:rPr>
        <w:t>ЛОМПАС Т.М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декларацію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Єдиному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державному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реєстрі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осіб,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уповноважених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функцій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місцевого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самоврядування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855456">
        <w:rPr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="00237569" w:rsidRPr="00237569">
        <w:t>https://public.nazk.gov.ua/declaration/835167e4-e189-49d0-8152-064686404074</w:t>
      </w:r>
      <w:bookmarkStart w:id="0" w:name="_GoBack"/>
      <w:bookmarkEnd w:id="0"/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EB"/>
    <w:rsid w:val="000F5E3E"/>
    <w:rsid w:val="001B7ECB"/>
    <w:rsid w:val="00237569"/>
    <w:rsid w:val="00396037"/>
    <w:rsid w:val="004172EB"/>
    <w:rsid w:val="004847DA"/>
    <w:rsid w:val="004B534D"/>
    <w:rsid w:val="00604194"/>
    <w:rsid w:val="00855456"/>
    <w:rsid w:val="00C91677"/>
    <w:rsid w:val="00CE2EED"/>
    <w:rsid w:val="00E62119"/>
    <w:rsid w:val="00EA48EE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Чигрин Роман Юрійович</cp:lastModifiedBy>
  <cp:revision>4</cp:revision>
  <dcterms:created xsi:type="dcterms:W3CDTF">2020-10-22T06:57:00Z</dcterms:created>
  <dcterms:modified xsi:type="dcterms:W3CDTF">2020-11-04T06:24:00Z</dcterms:modified>
</cp:coreProperties>
</file>